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C314E5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F566BD">
        <w:rPr>
          <w:rFonts w:ascii="Times New Roman" w:hAnsi="Times New Roman" w:cs="Times New Roman"/>
          <w:sz w:val="18"/>
        </w:rPr>
        <w:t>0</w:t>
      </w:r>
      <w:r w:rsidR="00C314E5">
        <w:rPr>
          <w:rFonts w:ascii="Times New Roman" w:hAnsi="Times New Roman" w:cs="Times New Roman"/>
          <w:sz w:val="18"/>
        </w:rPr>
        <w:t>07660</w:t>
      </w:r>
      <w:r w:rsidR="00826E6A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C314E5" w:rsidRPr="00C314E5">
        <w:rPr>
          <w:rFonts w:ascii="Times New Roman" w:hAnsi="Times New Roman" w:cs="Times New Roman"/>
          <w:sz w:val="18"/>
        </w:rPr>
        <w:t>Registro para futura e eventual Aquisição de Materiais de Pintura para utilização nos diversos Órgãos e Entidades da Administração Pública do Município de Maceió, nas especificações e quantidades constantes no Anexo I deste Termo de Referência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05 (cinco)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C314E5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C314E5">
        <w:rPr>
          <w:rFonts w:ascii="Times New Roman" w:hAnsi="Times New Roman" w:cs="Times New Roman"/>
          <w:sz w:val="18"/>
        </w:rPr>
        <w:t>07</w:t>
      </w:r>
      <w:r>
        <w:rPr>
          <w:rFonts w:ascii="Times New Roman" w:hAnsi="Times New Roman" w:cs="Times New Roman"/>
          <w:sz w:val="18"/>
        </w:rPr>
        <w:t xml:space="preserve"> de </w:t>
      </w:r>
      <w:proofErr w:type="gramStart"/>
      <w:r w:rsidR="00C314E5">
        <w:rPr>
          <w:rFonts w:ascii="Times New Roman" w:hAnsi="Times New Roman" w:cs="Times New Roman"/>
          <w:sz w:val="18"/>
        </w:rPr>
        <w:t>Março</w:t>
      </w:r>
      <w:proofErr w:type="gramEnd"/>
      <w:r>
        <w:rPr>
          <w:rFonts w:ascii="Times New Roman" w:hAnsi="Times New Roman" w:cs="Times New Roman"/>
          <w:sz w:val="18"/>
        </w:rPr>
        <w:t xml:space="preserve"> de 2019.</w:t>
      </w:r>
    </w:p>
    <w:p w:rsidR="00C314E5" w:rsidRPr="00F63FEE" w:rsidRDefault="00C314E5" w:rsidP="00C314E5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Fabrício de Vasconcelos Costa</w:t>
      </w:r>
    </w:p>
    <w:p w:rsidR="00C314E5" w:rsidRPr="00F63FEE" w:rsidRDefault="00C314E5" w:rsidP="00C314E5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 - Setor de Compras</w:t>
      </w:r>
      <w:bookmarkStart w:id="0" w:name="_GoBack"/>
      <w:bookmarkEnd w:id="0"/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314E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9EEC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styleId="MenoPendente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B5B14-D3AF-4A9B-ABCD-B4A09876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38</cp:revision>
  <cp:lastPrinted>2017-02-08T15:15:00Z</cp:lastPrinted>
  <dcterms:created xsi:type="dcterms:W3CDTF">2018-07-31T11:44:00Z</dcterms:created>
  <dcterms:modified xsi:type="dcterms:W3CDTF">2019-03-07T14:33:00Z</dcterms:modified>
</cp:coreProperties>
</file>